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B6E57" w14:textId="77777777" w:rsidR="00C43270" w:rsidRPr="00C8305B" w:rsidRDefault="00F310E5" w:rsidP="00D8079F">
      <w:pPr>
        <w:spacing w:line="276" w:lineRule="auto"/>
        <w:jc w:val="center"/>
        <w:rPr>
          <w:rFonts w:ascii="Verdana" w:hAnsi="Verdana"/>
          <w:b/>
          <w:sz w:val="24"/>
          <w:szCs w:val="24"/>
          <w:u w:val="thick"/>
        </w:rPr>
      </w:pPr>
      <w:r>
        <w:rPr>
          <w:rFonts w:ascii="Verdana" w:hAnsi="Verdana"/>
          <w:b/>
          <w:sz w:val="24"/>
          <w:szCs w:val="24"/>
          <w:u w:val="thick"/>
        </w:rPr>
        <w:t>Helpline</w:t>
      </w:r>
      <w:r w:rsidR="00224C97" w:rsidRPr="00C8305B">
        <w:rPr>
          <w:rFonts w:ascii="Verdana" w:hAnsi="Verdana"/>
          <w:b/>
          <w:sz w:val="24"/>
          <w:szCs w:val="24"/>
          <w:u w:val="thick"/>
        </w:rPr>
        <w:t xml:space="preserve"> Advocate</w:t>
      </w:r>
      <w:r w:rsidR="00C8305B">
        <w:rPr>
          <w:rFonts w:ascii="Verdana" w:hAnsi="Verdana"/>
          <w:b/>
          <w:sz w:val="24"/>
          <w:szCs w:val="24"/>
          <w:u w:val="thick"/>
        </w:rPr>
        <w:t xml:space="preserve"> – Part Time</w:t>
      </w:r>
    </w:p>
    <w:p w14:paraId="7DD4C164" w14:textId="77777777" w:rsidR="00C43270" w:rsidRPr="00C8305B" w:rsidRDefault="00C43270" w:rsidP="00D8079F">
      <w:pPr>
        <w:spacing w:line="276" w:lineRule="auto"/>
        <w:jc w:val="both"/>
        <w:rPr>
          <w:rFonts w:ascii="Verdana" w:hAnsi="Verdana"/>
        </w:rPr>
      </w:pPr>
    </w:p>
    <w:p w14:paraId="660C0599" w14:textId="77777777" w:rsidR="00D46222" w:rsidRPr="00C8305B" w:rsidRDefault="00D46222" w:rsidP="00D8079F">
      <w:pPr>
        <w:spacing w:line="276" w:lineRule="auto"/>
        <w:jc w:val="both"/>
        <w:rPr>
          <w:rFonts w:ascii="Verdana" w:hAnsi="Verdana"/>
          <w:b/>
          <w:u w:val="thick"/>
        </w:rPr>
      </w:pPr>
      <w:r w:rsidRPr="00C8305B">
        <w:rPr>
          <w:rFonts w:ascii="Verdana" w:hAnsi="Verdana"/>
          <w:b/>
          <w:u w:val="thick"/>
        </w:rPr>
        <w:t>Summary</w:t>
      </w:r>
    </w:p>
    <w:p w14:paraId="763FAA8D" w14:textId="77777777" w:rsidR="00D46222" w:rsidRPr="00C8305B" w:rsidRDefault="00D46222" w:rsidP="00D8079F">
      <w:pPr>
        <w:spacing w:line="276" w:lineRule="auto"/>
        <w:jc w:val="both"/>
        <w:rPr>
          <w:rFonts w:ascii="Verdana" w:hAnsi="Verdana"/>
        </w:rPr>
      </w:pPr>
    </w:p>
    <w:p w14:paraId="037ED99D" w14:textId="77777777" w:rsidR="00C43270" w:rsidRPr="00C8305B" w:rsidRDefault="00D46222" w:rsidP="00D8079F">
      <w:pPr>
        <w:spacing w:line="276" w:lineRule="auto"/>
        <w:jc w:val="both"/>
        <w:rPr>
          <w:rFonts w:ascii="Verdana" w:hAnsi="Verdana"/>
        </w:rPr>
      </w:pPr>
      <w:r w:rsidRPr="00C8305B">
        <w:rPr>
          <w:rFonts w:ascii="Verdana" w:hAnsi="Verdana"/>
        </w:rPr>
        <w:t>S</w:t>
      </w:r>
      <w:r w:rsidR="00224C97" w:rsidRPr="00C8305B">
        <w:rPr>
          <w:rFonts w:ascii="Verdana" w:hAnsi="Verdana"/>
        </w:rPr>
        <w:t xml:space="preserve">afeHouse Center seeks a </w:t>
      </w:r>
      <w:r w:rsidR="00C05217">
        <w:rPr>
          <w:rFonts w:ascii="Verdana" w:hAnsi="Verdana"/>
        </w:rPr>
        <w:t xml:space="preserve">part time </w:t>
      </w:r>
      <w:r w:rsidR="00F310E5">
        <w:rPr>
          <w:rFonts w:ascii="Verdana" w:hAnsi="Verdana"/>
        </w:rPr>
        <w:t>helpline</w:t>
      </w:r>
      <w:r w:rsidR="00224C97" w:rsidRPr="00C8305B">
        <w:rPr>
          <w:rFonts w:ascii="Verdana" w:hAnsi="Verdana"/>
        </w:rPr>
        <w:t xml:space="preserve"> </w:t>
      </w:r>
      <w:r w:rsidR="00F310E5">
        <w:rPr>
          <w:rFonts w:ascii="Verdana" w:hAnsi="Verdana"/>
        </w:rPr>
        <w:t>a</w:t>
      </w:r>
      <w:r w:rsidR="00224C97" w:rsidRPr="00C8305B">
        <w:rPr>
          <w:rFonts w:ascii="Verdana" w:hAnsi="Verdana"/>
        </w:rPr>
        <w:t xml:space="preserve">dvocate to join our </w:t>
      </w:r>
      <w:r w:rsidR="00A31E1E">
        <w:rPr>
          <w:rFonts w:ascii="Verdana" w:hAnsi="Verdana"/>
        </w:rPr>
        <w:t xml:space="preserve">shelter and </w:t>
      </w:r>
      <w:r w:rsidR="00F310E5">
        <w:rPr>
          <w:rFonts w:ascii="Verdana" w:hAnsi="Verdana"/>
        </w:rPr>
        <w:t>helpline</w:t>
      </w:r>
      <w:r w:rsidR="00C8305B">
        <w:rPr>
          <w:rFonts w:ascii="Verdana" w:hAnsi="Verdana"/>
        </w:rPr>
        <w:t xml:space="preserve"> p</w:t>
      </w:r>
      <w:r w:rsidR="00224C97" w:rsidRPr="00C8305B">
        <w:rPr>
          <w:rFonts w:ascii="Verdana" w:hAnsi="Verdana"/>
        </w:rPr>
        <w:t>rogram to provide crisis support and advocacy to survivors of sexual and intimate partner violence.</w:t>
      </w:r>
    </w:p>
    <w:p w14:paraId="346F0F36" w14:textId="77777777" w:rsidR="00C43270" w:rsidRPr="00C8305B" w:rsidRDefault="00C43270" w:rsidP="00D8079F">
      <w:pPr>
        <w:spacing w:line="276" w:lineRule="auto"/>
        <w:jc w:val="both"/>
        <w:rPr>
          <w:rFonts w:ascii="Verdana" w:hAnsi="Verdana"/>
        </w:rPr>
      </w:pPr>
    </w:p>
    <w:p w14:paraId="23A766C8" w14:textId="77777777" w:rsidR="00C43270" w:rsidRPr="00C8305B" w:rsidRDefault="00224C97" w:rsidP="00D8079F">
      <w:pPr>
        <w:spacing w:line="276" w:lineRule="auto"/>
        <w:jc w:val="both"/>
        <w:rPr>
          <w:rFonts w:ascii="Verdana" w:hAnsi="Verdana"/>
        </w:rPr>
      </w:pPr>
      <w:r w:rsidRPr="00C8305B">
        <w:rPr>
          <w:rFonts w:ascii="Verdana" w:hAnsi="Verdana"/>
        </w:rPr>
        <w:t xml:space="preserve">The </w:t>
      </w:r>
      <w:r w:rsidR="00F310E5">
        <w:rPr>
          <w:rFonts w:ascii="Verdana" w:hAnsi="Verdana"/>
        </w:rPr>
        <w:t>helpline</w:t>
      </w:r>
      <w:r w:rsidRPr="00C8305B">
        <w:rPr>
          <w:rFonts w:ascii="Verdana" w:hAnsi="Verdana"/>
        </w:rPr>
        <w:t xml:space="preserve"> </w:t>
      </w:r>
      <w:r w:rsidR="00F310E5">
        <w:rPr>
          <w:rFonts w:ascii="Verdana" w:hAnsi="Verdana"/>
        </w:rPr>
        <w:t>a</w:t>
      </w:r>
      <w:r w:rsidRPr="00C8305B">
        <w:rPr>
          <w:rFonts w:ascii="Verdana" w:hAnsi="Verdana"/>
        </w:rPr>
        <w:t>dvocate plays a vital role in delivering the support and resources needed to survivors and community members.</w:t>
      </w:r>
    </w:p>
    <w:p w14:paraId="681ECA2A" w14:textId="77777777" w:rsidR="00C43270" w:rsidRPr="00C8305B" w:rsidRDefault="00C43270" w:rsidP="00D8079F">
      <w:pPr>
        <w:spacing w:line="276" w:lineRule="auto"/>
        <w:jc w:val="both"/>
        <w:rPr>
          <w:rFonts w:ascii="Verdana" w:hAnsi="Verdana"/>
        </w:rPr>
      </w:pPr>
    </w:p>
    <w:p w14:paraId="003EA05A" w14:textId="77777777" w:rsidR="00C43270" w:rsidRPr="00C8305B" w:rsidRDefault="00224C97" w:rsidP="00D8079F">
      <w:pPr>
        <w:spacing w:line="276" w:lineRule="auto"/>
        <w:jc w:val="both"/>
        <w:rPr>
          <w:rFonts w:ascii="Verdana" w:hAnsi="Verdana"/>
        </w:rPr>
      </w:pPr>
      <w:r w:rsidRPr="00C8305B">
        <w:rPr>
          <w:rFonts w:ascii="Verdana" w:hAnsi="Verdana"/>
        </w:rPr>
        <w:t>We are looking for individuals able to provide survivor-centered empowerment-based support, including crisis intervention, safety planning, emotional understanding and assistance a</w:t>
      </w:r>
      <w:r w:rsidR="004B17E9" w:rsidRPr="00C8305B">
        <w:rPr>
          <w:rFonts w:ascii="Verdana" w:hAnsi="Verdana"/>
        </w:rPr>
        <w:t xml:space="preserve">s well as </w:t>
      </w:r>
      <w:r w:rsidRPr="00C8305B">
        <w:rPr>
          <w:rFonts w:ascii="Verdana" w:hAnsi="Verdana"/>
        </w:rPr>
        <w:t>education.</w:t>
      </w:r>
    </w:p>
    <w:p w14:paraId="7D9A502B" w14:textId="77777777" w:rsidR="00C43270" w:rsidRPr="00C8305B" w:rsidRDefault="00C43270" w:rsidP="00D8079F">
      <w:pPr>
        <w:spacing w:line="276" w:lineRule="auto"/>
        <w:jc w:val="both"/>
        <w:rPr>
          <w:rFonts w:ascii="Verdana" w:hAnsi="Verdana"/>
        </w:rPr>
      </w:pPr>
    </w:p>
    <w:p w14:paraId="240279A9" w14:textId="77777777" w:rsidR="00C43270" w:rsidRPr="00C8305B" w:rsidRDefault="00224C97" w:rsidP="00D8079F">
      <w:pPr>
        <w:spacing w:line="276" w:lineRule="auto"/>
        <w:jc w:val="both"/>
        <w:rPr>
          <w:rFonts w:ascii="Verdana" w:hAnsi="Verdana"/>
        </w:rPr>
      </w:pPr>
      <w:r w:rsidRPr="00C8305B">
        <w:rPr>
          <w:rFonts w:ascii="Verdana" w:hAnsi="Verdana"/>
          <w:b/>
          <w:u w:val="thick"/>
        </w:rPr>
        <w:t xml:space="preserve">Essential </w:t>
      </w:r>
      <w:r w:rsidR="006F4787" w:rsidRPr="00C8305B">
        <w:rPr>
          <w:rFonts w:ascii="Verdana" w:hAnsi="Verdana"/>
          <w:b/>
          <w:u w:val="thick"/>
        </w:rPr>
        <w:t>F</w:t>
      </w:r>
      <w:r w:rsidRPr="00C8305B">
        <w:rPr>
          <w:rFonts w:ascii="Verdana" w:hAnsi="Verdana"/>
          <w:b/>
          <w:u w:val="thick"/>
        </w:rPr>
        <w:t xml:space="preserve">unctions and </w:t>
      </w:r>
      <w:r w:rsidR="006F4787" w:rsidRPr="00C8305B">
        <w:rPr>
          <w:rFonts w:ascii="Verdana" w:hAnsi="Verdana"/>
          <w:b/>
          <w:u w:val="thick"/>
        </w:rPr>
        <w:t>R</w:t>
      </w:r>
      <w:r w:rsidRPr="00C8305B">
        <w:rPr>
          <w:rFonts w:ascii="Verdana" w:hAnsi="Verdana"/>
          <w:b/>
          <w:u w:val="thick"/>
        </w:rPr>
        <w:t>esponsibilities</w:t>
      </w:r>
    </w:p>
    <w:p w14:paraId="0E0209CF" w14:textId="77777777" w:rsidR="00C43270" w:rsidRPr="00C8305B" w:rsidRDefault="00C43270" w:rsidP="00D8079F">
      <w:pPr>
        <w:spacing w:line="276" w:lineRule="auto"/>
        <w:jc w:val="both"/>
        <w:rPr>
          <w:rFonts w:ascii="Verdana" w:hAnsi="Verdana"/>
        </w:rPr>
      </w:pPr>
    </w:p>
    <w:p w14:paraId="7F3F13A0" w14:textId="77777777" w:rsidR="00D8079F" w:rsidRPr="00C8305B" w:rsidRDefault="00224C97" w:rsidP="00D8079F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Verdana" w:hAnsi="Verdana"/>
        </w:rPr>
      </w:pPr>
      <w:r w:rsidRPr="00C8305B">
        <w:rPr>
          <w:rFonts w:ascii="Verdana" w:hAnsi="Verdana"/>
        </w:rPr>
        <w:t xml:space="preserve">Staff the 24-hour </w:t>
      </w:r>
      <w:r w:rsidR="00F310E5">
        <w:rPr>
          <w:rFonts w:ascii="Verdana" w:hAnsi="Verdana"/>
        </w:rPr>
        <w:t>helpline</w:t>
      </w:r>
      <w:r w:rsidRPr="00C8305B">
        <w:rPr>
          <w:rFonts w:ascii="Verdana" w:hAnsi="Verdana"/>
        </w:rPr>
        <w:t xml:space="preserve"> during business hours, weeknights and weekends as assigned.</w:t>
      </w:r>
    </w:p>
    <w:p w14:paraId="31E0E1A1" w14:textId="77777777" w:rsidR="00D8079F" w:rsidRPr="00C8305B" w:rsidRDefault="00224C97" w:rsidP="00D8079F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Verdana" w:hAnsi="Verdana"/>
        </w:rPr>
      </w:pPr>
      <w:r w:rsidRPr="00C8305B">
        <w:rPr>
          <w:rFonts w:ascii="Verdana" w:hAnsi="Verdana"/>
        </w:rPr>
        <w:t>Provide direct crisis support and intervention services to survivors of sexual and intimate partner violence and community members in the form of one-on-one crisis support, information, referrals and resources.</w:t>
      </w:r>
    </w:p>
    <w:p w14:paraId="1B3CA4BF" w14:textId="77777777" w:rsidR="00D8079F" w:rsidRPr="00C8305B" w:rsidRDefault="00224C97" w:rsidP="00D8079F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Verdana" w:hAnsi="Verdana"/>
        </w:rPr>
      </w:pPr>
      <w:r w:rsidRPr="00C8305B">
        <w:rPr>
          <w:rFonts w:ascii="Verdana" w:hAnsi="Verdana"/>
        </w:rPr>
        <w:t xml:space="preserve">Assist in the general upkeep and function of the shelter facility including the maintenance and cleaning of residential bedrooms and common areas. </w:t>
      </w:r>
      <w:r w:rsidR="006F4787" w:rsidRPr="00C8305B">
        <w:rPr>
          <w:rFonts w:ascii="Verdana" w:hAnsi="Verdana"/>
        </w:rPr>
        <w:t xml:space="preserve"> </w:t>
      </w:r>
      <w:r w:rsidRPr="00C8305B">
        <w:rPr>
          <w:rFonts w:ascii="Verdana" w:hAnsi="Verdana"/>
        </w:rPr>
        <w:t>Provide residential support to survivors as needed.</w:t>
      </w:r>
    </w:p>
    <w:p w14:paraId="00890344" w14:textId="77777777" w:rsidR="00D8079F" w:rsidRPr="00C8305B" w:rsidRDefault="00224C97" w:rsidP="00D8079F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Verdana" w:hAnsi="Verdana"/>
        </w:rPr>
      </w:pPr>
      <w:r w:rsidRPr="00C8305B">
        <w:rPr>
          <w:rFonts w:ascii="Verdana" w:hAnsi="Verdana"/>
        </w:rPr>
        <w:t>Assist in the promotion of domestic and sexual violence services through public speaking and tabling engagements.</w:t>
      </w:r>
    </w:p>
    <w:p w14:paraId="234EECF2" w14:textId="77777777" w:rsidR="00D8079F" w:rsidRPr="00C8305B" w:rsidRDefault="00224C97" w:rsidP="00D8079F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Verdana" w:hAnsi="Verdana"/>
        </w:rPr>
      </w:pPr>
      <w:r w:rsidRPr="00C8305B">
        <w:rPr>
          <w:rFonts w:ascii="Verdana" w:hAnsi="Verdana"/>
        </w:rPr>
        <w:t xml:space="preserve">Abide by </w:t>
      </w:r>
      <w:r w:rsidR="006F4787" w:rsidRPr="00C8305B">
        <w:rPr>
          <w:rFonts w:ascii="Verdana" w:hAnsi="Verdana"/>
        </w:rPr>
        <w:t xml:space="preserve">the </w:t>
      </w:r>
      <w:r w:rsidRPr="00C8305B">
        <w:rPr>
          <w:rFonts w:ascii="Verdana" w:hAnsi="Verdana"/>
        </w:rPr>
        <w:t>confidentiality policy at all times including mandated reporting guidelines to DHHS.</w:t>
      </w:r>
    </w:p>
    <w:p w14:paraId="25E4BDF5" w14:textId="77777777" w:rsidR="00C43270" w:rsidRPr="00C8305B" w:rsidRDefault="00224C97" w:rsidP="00D8079F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Verdana" w:hAnsi="Verdana"/>
        </w:rPr>
      </w:pPr>
      <w:r w:rsidRPr="00C8305B">
        <w:rPr>
          <w:rFonts w:ascii="Verdana" w:hAnsi="Verdana"/>
        </w:rPr>
        <w:t>Be cross-trained to assist with other agency duties occasionally to help drive our vision, fulfill our mission and align with our organization’s values.</w:t>
      </w:r>
    </w:p>
    <w:p w14:paraId="53582E44" w14:textId="77777777" w:rsidR="00C43270" w:rsidRPr="00C8305B" w:rsidRDefault="00C43270" w:rsidP="00D8079F">
      <w:pPr>
        <w:spacing w:line="276" w:lineRule="auto"/>
        <w:jc w:val="both"/>
        <w:rPr>
          <w:rFonts w:ascii="Verdana" w:hAnsi="Verdana"/>
        </w:rPr>
      </w:pPr>
    </w:p>
    <w:p w14:paraId="78F3C91E" w14:textId="77777777" w:rsidR="00D8079F" w:rsidRPr="00C8305B" w:rsidRDefault="00224C97" w:rsidP="00D8079F">
      <w:pPr>
        <w:spacing w:line="276" w:lineRule="auto"/>
        <w:jc w:val="both"/>
        <w:rPr>
          <w:rFonts w:ascii="Verdana" w:hAnsi="Verdana"/>
          <w:b/>
          <w:u w:val="thick"/>
        </w:rPr>
      </w:pPr>
      <w:r w:rsidRPr="00C8305B">
        <w:rPr>
          <w:rFonts w:ascii="Verdana" w:hAnsi="Verdana"/>
          <w:b/>
          <w:u w:val="thick"/>
        </w:rPr>
        <w:t xml:space="preserve">Working Environment </w:t>
      </w:r>
      <w:r w:rsidR="006F4787" w:rsidRPr="00C8305B">
        <w:rPr>
          <w:rFonts w:ascii="Verdana" w:hAnsi="Verdana"/>
          <w:b/>
          <w:u w:val="thick"/>
        </w:rPr>
        <w:t xml:space="preserve">and </w:t>
      </w:r>
      <w:r w:rsidR="00D8079F" w:rsidRPr="00C8305B">
        <w:rPr>
          <w:rFonts w:ascii="Verdana" w:hAnsi="Verdana"/>
          <w:b/>
          <w:u w:val="thick"/>
        </w:rPr>
        <w:t>Requirements</w:t>
      </w:r>
    </w:p>
    <w:p w14:paraId="3B778753" w14:textId="77777777" w:rsidR="00C43270" w:rsidRPr="00C8305B" w:rsidRDefault="00D8079F" w:rsidP="00D8079F">
      <w:pPr>
        <w:spacing w:line="276" w:lineRule="auto"/>
        <w:jc w:val="both"/>
        <w:rPr>
          <w:rFonts w:ascii="Verdana" w:hAnsi="Verdana"/>
        </w:rPr>
      </w:pPr>
      <w:r w:rsidRPr="00C8305B">
        <w:rPr>
          <w:rFonts w:ascii="Verdana" w:hAnsi="Verdana"/>
        </w:rPr>
        <w:t xml:space="preserve"> </w:t>
      </w:r>
    </w:p>
    <w:p w14:paraId="738F45B4" w14:textId="77777777" w:rsidR="00D8079F" w:rsidRPr="00C8305B" w:rsidRDefault="00224C97" w:rsidP="00FA4EA5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Verdana" w:hAnsi="Verdana"/>
        </w:rPr>
      </w:pPr>
      <w:r w:rsidRPr="00C8305B">
        <w:rPr>
          <w:rFonts w:ascii="Verdana" w:hAnsi="Verdana"/>
        </w:rPr>
        <w:t xml:space="preserve">This position is based </w:t>
      </w:r>
      <w:r w:rsidR="006F4787" w:rsidRPr="00C8305B">
        <w:rPr>
          <w:rFonts w:ascii="Verdana" w:hAnsi="Verdana"/>
        </w:rPr>
        <w:t xml:space="preserve">primarily on-site </w:t>
      </w:r>
      <w:r w:rsidRPr="00C8305B">
        <w:rPr>
          <w:rFonts w:ascii="Verdana" w:hAnsi="Verdana"/>
        </w:rPr>
        <w:t xml:space="preserve">at </w:t>
      </w:r>
      <w:r w:rsidR="006F4787" w:rsidRPr="00C8305B">
        <w:rPr>
          <w:rFonts w:ascii="Verdana" w:hAnsi="Verdana"/>
        </w:rPr>
        <w:t xml:space="preserve">SafeHouse Center </w:t>
      </w:r>
      <w:r w:rsidRPr="00C8305B">
        <w:rPr>
          <w:rFonts w:ascii="Verdana" w:hAnsi="Verdana"/>
        </w:rPr>
        <w:t xml:space="preserve">and </w:t>
      </w:r>
      <w:r w:rsidR="006F4787" w:rsidRPr="00C8305B">
        <w:rPr>
          <w:rFonts w:ascii="Verdana" w:hAnsi="Verdana"/>
        </w:rPr>
        <w:t xml:space="preserve">in a shared </w:t>
      </w:r>
      <w:r w:rsidRPr="00C8305B">
        <w:rPr>
          <w:rFonts w:ascii="Verdana" w:hAnsi="Verdana"/>
        </w:rPr>
        <w:t>office environment.</w:t>
      </w:r>
    </w:p>
    <w:p w14:paraId="5A720054" w14:textId="77777777" w:rsidR="00D8079F" w:rsidRPr="00C8305B" w:rsidRDefault="00224C97" w:rsidP="006B3B9E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Verdana" w:hAnsi="Verdana"/>
        </w:rPr>
      </w:pPr>
      <w:r w:rsidRPr="00C8305B">
        <w:rPr>
          <w:rFonts w:ascii="Verdana" w:hAnsi="Verdana"/>
        </w:rPr>
        <w:t>Staff may occasionally be required to travel locally and regionally in agency or own vehicle</w:t>
      </w:r>
      <w:r w:rsidR="006F4787" w:rsidRPr="00C8305B">
        <w:rPr>
          <w:rFonts w:ascii="Verdana" w:hAnsi="Verdana"/>
        </w:rPr>
        <w:t>.</w:t>
      </w:r>
    </w:p>
    <w:p w14:paraId="62836CC2" w14:textId="77777777" w:rsidR="00D8079F" w:rsidRPr="00C8305B" w:rsidRDefault="00224C97" w:rsidP="0027095E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Verdana" w:hAnsi="Verdana"/>
        </w:rPr>
      </w:pPr>
      <w:r w:rsidRPr="00C8305B">
        <w:rPr>
          <w:rFonts w:ascii="Verdana" w:hAnsi="Verdana"/>
        </w:rPr>
        <w:t>This position requires flexibility in scheduling and job function as some services require 24 hour coverage including during popular holiday times (most notably – but not necessarily limited to – the time around Thanksgiving, Christmas and New Year’s).</w:t>
      </w:r>
    </w:p>
    <w:p w14:paraId="66F02AF0" w14:textId="77777777" w:rsidR="00C43270" w:rsidRDefault="00224C97" w:rsidP="0027095E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Verdana" w:hAnsi="Verdana"/>
        </w:rPr>
      </w:pPr>
      <w:r w:rsidRPr="00C8305B">
        <w:rPr>
          <w:rFonts w:ascii="Verdana" w:hAnsi="Verdana"/>
        </w:rPr>
        <w:t>This position requires a minimum age of 21, valid driver’s license and the ability to obtain vehicle insurance.</w:t>
      </w:r>
    </w:p>
    <w:p w14:paraId="26AC1893" w14:textId="77777777" w:rsidR="00C05217" w:rsidRDefault="00C05217" w:rsidP="00C05217">
      <w:pPr>
        <w:pStyle w:val="ListParagraph"/>
        <w:spacing w:line="276" w:lineRule="auto"/>
        <w:ind w:left="360" w:firstLine="0"/>
        <w:jc w:val="both"/>
        <w:rPr>
          <w:rFonts w:ascii="Verdana" w:hAnsi="Verdana"/>
        </w:rPr>
      </w:pPr>
    </w:p>
    <w:p w14:paraId="33377BA5" w14:textId="77777777" w:rsidR="006B02D0" w:rsidRDefault="006B02D0" w:rsidP="00C05217">
      <w:pPr>
        <w:pStyle w:val="ListParagraph"/>
        <w:spacing w:line="276" w:lineRule="auto"/>
        <w:ind w:left="360" w:firstLine="0"/>
        <w:jc w:val="both"/>
        <w:rPr>
          <w:rFonts w:ascii="Verdana" w:hAnsi="Verdana"/>
        </w:rPr>
      </w:pPr>
    </w:p>
    <w:p w14:paraId="728F4447" w14:textId="77777777" w:rsidR="00C43270" w:rsidRPr="00C8305B" w:rsidRDefault="00D8079F" w:rsidP="00D8079F">
      <w:pPr>
        <w:spacing w:line="276" w:lineRule="auto"/>
        <w:jc w:val="both"/>
        <w:rPr>
          <w:rFonts w:ascii="Verdana" w:hAnsi="Verdana"/>
          <w:b/>
          <w:u w:val="thick"/>
        </w:rPr>
      </w:pPr>
      <w:r w:rsidRPr="00C8305B">
        <w:rPr>
          <w:rFonts w:ascii="Verdana" w:hAnsi="Verdana"/>
          <w:b/>
          <w:u w:val="thick"/>
        </w:rPr>
        <w:lastRenderedPageBreak/>
        <w:t>Qualifications</w:t>
      </w:r>
    </w:p>
    <w:p w14:paraId="7D3B41BD" w14:textId="77777777" w:rsidR="00C43270" w:rsidRPr="00C8305B" w:rsidRDefault="00C43270" w:rsidP="00D8079F">
      <w:pPr>
        <w:spacing w:line="276" w:lineRule="auto"/>
        <w:jc w:val="both"/>
        <w:rPr>
          <w:rFonts w:ascii="Verdana" w:hAnsi="Verdana"/>
        </w:rPr>
      </w:pPr>
    </w:p>
    <w:p w14:paraId="6555E9DE" w14:textId="77777777" w:rsidR="00D8079F" w:rsidRPr="00C8305B" w:rsidRDefault="00224C97" w:rsidP="00144038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Verdana" w:hAnsi="Verdana"/>
        </w:rPr>
      </w:pPr>
      <w:r w:rsidRPr="00C8305B">
        <w:rPr>
          <w:rFonts w:ascii="Verdana" w:hAnsi="Verdana"/>
        </w:rPr>
        <w:t xml:space="preserve">Bachelor’s </w:t>
      </w:r>
      <w:r w:rsidR="006B02D0">
        <w:rPr>
          <w:rFonts w:ascii="Verdana" w:hAnsi="Verdana"/>
        </w:rPr>
        <w:t>d</w:t>
      </w:r>
      <w:r w:rsidRPr="00C8305B">
        <w:rPr>
          <w:rFonts w:ascii="Verdana" w:hAnsi="Verdana"/>
        </w:rPr>
        <w:t>egree or the equivalent of 2 years of professional experience.  Lived experience will also be considered on a case-by-case basis for meeting requirements.</w:t>
      </w:r>
    </w:p>
    <w:p w14:paraId="2BF9CD61" w14:textId="77777777" w:rsidR="00D8079F" w:rsidRPr="00C8305B" w:rsidRDefault="00224C97" w:rsidP="00C97BDC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Verdana" w:hAnsi="Verdana"/>
        </w:rPr>
      </w:pPr>
      <w:r w:rsidRPr="00C8305B">
        <w:rPr>
          <w:rFonts w:ascii="Verdana" w:hAnsi="Verdana"/>
        </w:rPr>
        <w:t>Skilled in interpersonal communication and teamwork.</w:t>
      </w:r>
    </w:p>
    <w:p w14:paraId="2948D303" w14:textId="77777777" w:rsidR="00D8079F" w:rsidRPr="00C8305B" w:rsidRDefault="00224C97" w:rsidP="00223F58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Verdana" w:hAnsi="Verdana"/>
        </w:rPr>
      </w:pPr>
      <w:r w:rsidRPr="00C8305B">
        <w:rPr>
          <w:rFonts w:ascii="Verdana" w:hAnsi="Verdana"/>
        </w:rPr>
        <w:t>Previous experience in crisis management is preferred.</w:t>
      </w:r>
    </w:p>
    <w:p w14:paraId="69D3EC95" w14:textId="77777777" w:rsidR="00D8079F" w:rsidRPr="00C8305B" w:rsidRDefault="00224C97" w:rsidP="004D225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Verdana" w:hAnsi="Verdana"/>
        </w:rPr>
      </w:pPr>
      <w:r w:rsidRPr="00C8305B">
        <w:rPr>
          <w:rFonts w:ascii="Verdana" w:hAnsi="Verdana"/>
        </w:rPr>
        <w:t>Previous experience working effectively with people from diverse racial, economic and cultural backgrounds is preferred.</w:t>
      </w:r>
    </w:p>
    <w:p w14:paraId="02280FD0" w14:textId="77777777" w:rsidR="00C43270" w:rsidRPr="00C8305B" w:rsidRDefault="00224C97" w:rsidP="004D225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Verdana" w:hAnsi="Verdana"/>
        </w:rPr>
      </w:pPr>
      <w:r w:rsidRPr="00C8305B">
        <w:rPr>
          <w:rFonts w:ascii="Verdana" w:hAnsi="Verdana"/>
        </w:rPr>
        <w:t>Fluency in language(s) other than English is desired.</w:t>
      </w:r>
    </w:p>
    <w:p w14:paraId="55F33F74" w14:textId="77777777" w:rsidR="00EC222A" w:rsidRPr="00C8305B" w:rsidRDefault="00EC222A" w:rsidP="00D8079F">
      <w:pPr>
        <w:spacing w:line="276" w:lineRule="auto"/>
        <w:jc w:val="both"/>
        <w:rPr>
          <w:rFonts w:ascii="Verdana" w:hAnsi="Verdana"/>
        </w:rPr>
      </w:pPr>
    </w:p>
    <w:p w14:paraId="6FD63B61" w14:textId="77777777" w:rsidR="00C43270" w:rsidRPr="00C8305B" w:rsidRDefault="00224C97" w:rsidP="00D8079F">
      <w:pPr>
        <w:spacing w:line="276" w:lineRule="auto"/>
        <w:jc w:val="both"/>
        <w:rPr>
          <w:rFonts w:ascii="Verdana" w:hAnsi="Verdana"/>
          <w:b/>
          <w:u w:val="thick"/>
        </w:rPr>
      </w:pPr>
      <w:r w:rsidRPr="00C8305B">
        <w:rPr>
          <w:rFonts w:ascii="Verdana" w:hAnsi="Verdana"/>
          <w:b/>
          <w:u w:val="thick"/>
        </w:rPr>
        <w:t>Part</w:t>
      </w:r>
      <w:r w:rsidR="00D8079F" w:rsidRPr="00C8305B">
        <w:rPr>
          <w:rFonts w:ascii="Verdana" w:hAnsi="Verdana"/>
          <w:b/>
          <w:u w:val="thick"/>
        </w:rPr>
        <w:t xml:space="preserve"> Time Compensation and Benefits</w:t>
      </w:r>
    </w:p>
    <w:p w14:paraId="08B0DAD9" w14:textId="77777777" w:rsidR="00C43270" w:rsidRPr="00C8305B" w:rsidRDefault="00C43270" w:rsidP="00D8079F">
      <w:pPr>
        <w:spacing w:line="276" w:lineRule="auto"/>
        <w:jc w:val="both"/>
        <w:rPr>
          <w:rFonts w:ascii="Verdana" w:hAnsi="Verdana"/>
        </w:rPr>
      </w:pPr>
    </w:p>
    <w:p w14:paraId="03C86BCF" w14:textId="74DF0021" w:rsidR="000336E6" w:rsidRPr="00C8305B" w:rsidRDefault="00224C97" w:rsidP="00A809B3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Verdana" w:hAnsi="Verdana"/>
        </w:rPr>
      </w:pPr>
      <w:r w:rsidRPr="00C8305B">
        <w:rPr>
          <w:rFonts w:ascii="Verdana" w:hAnsi="Verdana"/>
        </w:rPr>
        <w:t>$</w:t>
      </w:r>
      <w:r w:rsidR="00454A54" w:rsidRPr="00C8305B">
        <w:rPr>
          <w:rFonts w:ascii="Verdana" w:hAnsi="Verdana"/>
        </w:rPr>
        <w:t>2</w:t>
      </w:r>
      <w:r w:rsidR="00CD78F8">
        <w:rPr>
          <w:rFonts w:ascii="Verdana" w:hAnsi="Verdana"/>
        </w:rPr>
        <w:t>1</w:t>
      </w:r>
      <w:r w:rsidR="00454A54" w:rsidRPr="00C8305B">
        <w:rPr>
          <w:rFonts w:ascii="Verdana" w:hAnsi="Verdana"/>
        </w:rPr>
        <w:t>.</w:t>
      </w:r>
      <w:r w:rsidR="00C904B2">
        <w:rPr>
          <w:rFonts w:ascii="Verdana" w:hAnsi="Verdana"/>
        </w:rPr>
        <w:t>63</w:t>
      </w:r>
      <w:r w:rsidRPr="00C8305B">
        <w:rPr>
          <w:rFonts w:ascii="Verdana" w:hAnsi="Verdana"/>
        </w:rPr>
        <w:t>/hour, 24 hours per week</w:t>
      </w:r>
      <w:r w:rsidR="00230805">
        <w:rPr>
          <w:rFonts w:ascii="Verdana" w:hAnsi="Verdana"/>
        </w:rPr>
        <w:t>, nonexempt position.</w:t>
      </w:r>
    </w:p>
    <w:p w14:paraId="3ADCA7C9" w14:textId="77777777" w:rsidR="000336E6" w:rsidRPr="00C8305B" w:rsidRDefault="00224C97" w:rsidP="005A2A5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Verdana" w:hAnsi="Verdana"/>
        </w:rPr>
      </w:pPr>
      <w:r w:rsidRPr="00C8305B">
        <w:rPr>
          <w:rFonts w:ascii="Verdana" w:hAnsi="Verdana"/>
        </w:rPr>
        <w:t>Generous time off package including paid</w:t>
      </w:r>
      <w:r w:rsidR="00453C89">
        <w:rPr>
          <w:rFonts w:ascii="Verdana" w:hAnsi="Verdana"/>
        </w:rPr>
        <w:t xml:space="preserve"> </w:t>
      </w:r>
      <w:r w:rsidRPr="00C8305B">
        <w:rPr>
          <w:rFonts w:ascii="Verdana" w:hAnsi="Verdana"/>
        </w:rPr>
        <w:t xml:space="preserve">time off, medical time and </w:t>
      </w:r>
      <w:r w:rsidR="00C25E45" w:rsidRPr="00C8305B">
        <w:rPr>
          <w:rFonts w:ascii="Verdana" w:hAnsi="Verdana"/>
        </w:rPr>
        <w:t>11</w:t>
      </w:r>
      <w:r w:rsidRPr="00C8305B">
        <w:rPr>
          <w:rFonts w:ascii="Verdana" w:hAnsi="Verdana"/>
        </w:rPr>
        <w:t xml:space="preserve"> paid </w:t>
      </w:r>
      <w:r w:rsidR="00523CBD">
        <w:rPr>
          <w:rFonts w:ascii="Verdana" w:hAnsi="Verdana"/>
        </w:rPr>
        <w:t xml:space="preserve">seasonal </w:t>
      </w:r>
      <w:r w:rsidRPr="00C8305B">
        <w:rPr>
          <w:rFonts w:ascii="Verdana" w:hAnsi="Verdana"/>
        </w:rPr>
        <w:t>holidays (prorated for part time employees).</w:t>
      </w:r>
    </w:p>
    <w:p w14:paraId="3E1D9DB7" w14:textId="77777777" w:rsidR="000336E6" w:rsidRPr="00C8305B" w:rsidRDefault="00224C97" w:rsidP="00992F82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Verdana" w:hAnsi="Verdana"/>
        </w:rPr>
      </w:pPr>
      <w:r w:rsidRPr="00C8305B">
        <w:rPr>
          <w:rFonts w:ascii="Verdana" w:hAnsi="Verdana"/>
        </w:rPr>
        <w:t>Retirement plan (Simple IRA) with employer contribution of 2%.</w:t>
      </w:r>
    </w:p>
    <w:p w14:paraId="11384B34" w14:textId="77777777" w:rsidR="00C43270" w:rsidRPr="00C8305B" w:rsidRDefault="00224C97" w:rsidP="00992F82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Verdana" w:hAnsi="Verdana"/>
        </w:rPr>
      </w:pPr>
      <w:r w:rsidRPr="00C8305B">
        <w:rPr>
          <w:rFonts w:ascii="Verdana" w:hAnsi="Verdana"/>
        </w:rPr>
        <w:t>Regularly scheduled individual and group supervision.</w:t>
      </w:r>
    </w:p>
    <w:sectPr w:rsidR="00C43270" w:rsidRPr="00C8305B" w:rsidSect="00AC68E0">
      <w:pgSz w:w="12240" w:h="15840"/>
      <w:pgMar w:top="1080" w:right="1080" w:bottom="117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6E72"/>
    <w:multiLevelType w:val="hybridMultilevel"/>
    <w:tmpl w:val="BEAEAFE2"/>
    <w:lvl w:ilvl="0" w:tplc="8F4851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950AD0"/>
    <w:multiLevelType w:val="hybridMultilevel"/>
    <w:tmpl w:val="15826910"/>
    <w:lvl w:ilvl="0" w:tplc="FC8AECE6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73EF810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19E25580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9FCCD35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9342CC36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D1706908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F612D3DC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5F5E2836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1D909D4A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0095289"/>
    <w:multiLevelType w:val="hybridMultilevel"/>
    <w:tmpl w:val="44E43F5E"/>
    <w:lvl w:ilvl="0" w:tplc="8F4851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BE34AB"/>
    <w:multiLevelType w:val="hybridMultilevel"/>
    <w:tmpl w:val="74762DDC"/>
    <w:lvl w:ilvl="0" w:tplc="8F4851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C454E8"/>
    <w:multiLevelType w:val="hybridMultilevel"/>
    <w:tmpl w:val="71F08124"/>
    <w:lvl w:ilvl="0" w:tplc="8F4851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9081F7B"/>
    <w:multiLevelType w:val="hybridMultilevel"/>
    <w:tmpl w:val="F5320444"/>
    <w:lvl w:ilvl="0" w:tplc="FB604D8A">
      <w:numFmt w:val="bullet"/>
      <w:lvlText w:val="●"/>
      <w:lvlJc w:val="left"/>
      <w:pPr>
        <w:ind w:left="4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4DEE32E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F67EE0A0">
      <w:numFmt w:val="bullet"/>
      <w:lvlText w:val="•"/>
      <w:lvlJc w:val="left"/>
      <w:pPr>
        <w:ind w:left="2284" w:hanging="360"/>
      </w:pPr>
      <w:rPr>
        <w:rFonts w:hint="default"/>
        <w:lang w:val="en-US" w:eastAsia="en-US" w:bidi="ar-SA"/>
      </w:rPr>
    </w:lvl>
    <w:lvl w:ilvl="3" w:tplc="F4B8FB0C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  <w:lvl w:ilvl="4" w:tplc="C62E8688">
      <w:numFmt w:val="bullet"/>
      <w:lvlText w:val="•"/>
      <w:lvlJc w:val="left"/>
      <w:pPr>
        <w:ind w:left="4108" w:hanging="360"/>
      </w:pPr>
      <w:rPr>
        <w:rFonts w:hint="default"/>
        <w:lang w:val="en-US" w:eastAsia="en-US" w:bidi="ar-SA"/>
      </w:rPr>
    </w:lvl>
    <w:lvl w:ilvl="5" w:tplc="7E226A8E">
      <w:numFmt w:val="bullet"/>
      <w:lvlText w:val="•"/>
      <w:lvlJc w:val="left"/>
      <w:pPr>
        <w:ind w:left="5020" w:hanging="360"/>
      </w:pPr>
      <w:rPr>
        <w:rFonts w:hint="default"/>
        <w:lang w:val="en-US" w:eastAsia="en-US" w:bidi="ar-SA"/>
      </w:rPr>
    </w:lvl>
    <w:lvl w:ilvl="6" w:tplc="3C0E3300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ar-SA"/>
      </w:rPr>
    </w:lvl>
    <w:lvl w:ilvl="7" w:tplc="181C586A">
      <w:numFmt w:val="bullet"/>
      <w:lvlText w:val="•"/>
      <w:lvlJc w:val="left"/>
      <w:pPr>
        <w:ind w:left="6844" w:hanging="360"/>
      </w:pPr>
      <w:rPr>
        <w:rFonts w:hint="default"/>
        <w:lang w:val="en-US" w:eastAsia="en-US" w:bidi="ar-SA"/>
      </w:rPr>
    </w:lvl>
    <w:lvl w:ilvl="8" w:tplc="523C41BA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7AE0DA4"/>
    <w:multiLevelType w:val="hybridMultilevel"/>
    <w:tmpl w:val="F05CB98E"/>
    <w:lvl w:ilvl="0" w:tplc="8F4851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49578135">
    <w:abstractNumId w:val="5"/>
  </w:num>
  <w:num w:numId="2" w16cid:durableId="1726753099">
    <w:abstractNumId w:val="1"/>
  </w:num>
  <w:num w:numId="3" w16cid:durableId="909075562">
    <w:abstractNumId w:val="4"/>
  </w:num>
  <w:num w:numId="4" w16cid:durableId="2141458748">
    <w:abstractNumId w:val="6"/>
  </w:num>
  <w:num w:numId="5" w16cid:durableId="1429540114">
    <w:abstractNumId w:val="0"/>
  </w:num>
  <w:num w:numId="6" w16cid:durableId="561252672">
    <w:abstractNumId w:val="2"/>
  </w:num>
  <w:num w:numId="7" w16cid:durableId="5138874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270"/>
    <w:rsid w:val="000336E6"/>
    <w:rsid w:val="00224C97"/>
    <w:rsid w:val="00230805"/>
    <w:rsid w:val="00327D21"/>
    <w:rsid w:val="0045344C"/>
    <w:rsid w:val="00453C89"/>
    <w:rsid w:val="00454A54"/>
    <w:rsid w:val="004B17E9"/>
    <w:rsid w:val="00523CBD"/>
    <w:rsid w:val="006248A7"/>
    <w:rsid w:val="006B02D0"/>
    <w:rsid w:val="006F4787"/>
    <w:rsid w:val="009E2352"/>
    <w:rsid w:val="009F5968"/>
    <w:rsid w:val="009F74CA"/>
    <w:rsid w:val="00A31E1E"/>
    <w:rsid w:val="00AC461E"/>
    <w:rsid w:val="00AC68E0"/>
    <w:rsid w:val="00AF014B"/>
    <w:rsid w:val="00B5149A"/>
    <w:rsid w:val="00BC1D6D"/>
    <w:rsid w:val="00C05217"/>
    <w:rsid w:val="00C1426D"/>
    <w:rsid w:val="00C25E45"/>
    <w:rsid w:val="00C43270"/>
    <w:rsid w:val="00C8305B"/>
    <w:rsid w:val="00C904B2"/>
    <w:rsid w:val="00C94173"/>
    <w:rsid w:val="00CD78F8"/>
    <w:rsid w:val="00D46222"/>
    <w:rsid w:val="00D8079F"/>
    <w:rsid w:val="00DD4312"/>
    <w:rsid w:val="00EC222A"/>
    <w:rsid w:val="00ED2A09"/>
    <w:rsid w:val="00F310E5"/>
    <w:rsid w:val="00FB2DD0"/>
    <w:rsid w:val="00FC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8C95A"/>
  <w15:docId w15:val="{C9D24805-94B6-4267-81C6-D2256058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60" w:hanging="360"/>
    </w:pPr>
  </w:style>
  <w:style w:type="paragraph" w:styleId="ListParagraph">
    <w:name w:val="List Paragraph"/>
    <w:basedOn w:val="Normal"/>
    <w:uiPriority w:val="1"/>
    <w:qFormat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Watson</dc:creator>
  <cp:lastModifiedBy>Kelly Byrne</cp:lastModifiedBy>
  <cp:revision>7</cp:revision>
  <dcterms:created xsi:type="dcterms:W3CDTF">2025-05-28T17:07:00Z</dcterms:created>
  <dcterms:modified xsi:type="dcterms:W3CDTF">2026-04-09T15:44:00Z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2023-08-18T00:00:00Z</vt:filetime>
  </property>
  <property fmtid="{D5CDD505-2E9C-101B-9397-08002B2CF9AE}" pid="5" name="Producer">
    <vt:lpwstr>Microsoft® Word 2016</vt:lpwstr>
  </property>
</Properties>
</file>